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r w:rsidRPr="3570FBEC">
        <w:rPr>
          <w:i/>
          <w:iCs/>
        </w:rPr>
        <w:t>Vinnovas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>rojektpart: xxxx</w:t>
      </w:r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>beslut ännu inte meddelats? D.v.s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>: yyyy</w:t>
      </w:r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875550">
    <w:abstractNumId w:val="6"/>
  </w:num>
  <w:num w:numId="2" w16cid:durableId="1943106564">
    <w:abstractNumId w:val="4"/>
  </w:num>
  <w:num w:numId="3" w16cid:durableId="1880043590">
    <w:abstractNumId w:val="2"/>
  </w:num>
  <w:num w:numId="4" w16cid:durableId="995450393">
    <w:abstractNumId w:val="5"/>
  </w:num>
  <w:num w:numId="5" w16cid:durableId="1607468497">
    <w:abstractNumId w:val="0"/>
  </w:num>
  <w:num w:numId="6" w16cid:durableId="28797739">
    <w:abstractNumId w:val="1"/>
  </w:num>
  <w:num w:numId="7" w16cid:durableId="1349942076">
    <w:abstractNumId w:val="0"/>
  </w:num>
  <w:num w:numId="8" w16cid:durableId="1781611109">
    <w:abstractNumId w:val="0"/>
  </w:num>
  <w:num w:numId="9" w16cid:durableId="1151867406">
    <w:abstractNumId w:val="0"/>
  </w:num>
  <w:num w:numId="10" w16cid:durableId="128962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61070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CF7238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paragraph" w:styleId="Revision">
    <w:name w:val="Revision"/>
    <w:hidden/>
    <w:uiPriority w:val="99"/>
    <w:semiHidden/>
    <w:rsid w:val="00961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  <SharedWithUsers xmlns="0cda9b3c-3c30-45de-ace7-38b3f039c75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ADF01458F1A439CC0D0AE52CE6CF2" ma:contentTypeVersion="14" ma:contentTypeDescription="Skapa ett nytt dokument." ma:contentTypeScope="" ma:versionID="a1732936dc53f3378ee4f6f2994f81b7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22210a70f680cfce8a0ee6d24382c79b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customXml/itemProps3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46DAD-E909-435F-8F58-AE21B520F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Sverker Brundin</cp:lastModifiedBy>
  <cp:revision>2</cp:revision>
  <cp:lastPrinted>2014-02-03T10:00:00Z</cp:lastPrinted>
  <dcterms:created xsi:type="dcterms:W3CDTF">2024-01-09T13:17:00Z</dcterms:created>
  <dcterms:modified xsi:type="dcterms:W3CDTF">2024-01-09T13:17:00Z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